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20"/>
          <w:tab w:val="left" w:pos="0" w:leader="none"/>
        </w:tabs>
        <w:spacing w:lineRule="auto" w:line="276" w:before="119" w:after="232"/>
        <w:ind w:left="0" w:right="0" w:hanging="0"/>
        <w:jc w:val="center"/>
        <w:rPr/>
      </w:pPr>
      <w:r>
        <w:rPr>
          <w:rFonts w:cs="Arial" w:ascii="Arial" w:hAnsi="Arial"/>
          <w:b/>
          <w:bCs/>
          <w:color w:val="auto"/>
          <w:sz w:val="18"/>
          <w:szCs w:val="18"/>
          <w:u w:val="single"/>
          <w:lang w:val="gl-ES"/>
        </w:rPr>
        <w:t>A</w:t>
      </w:r>
      <w:r>
        <w:rPr>
          <w:rFonts w:cs="Arial" w:ascii="Arial" w:hAnsi="Arial"/>
          <w:b/>
          <w:bCs/>
          <w:color w:val="auto"/>
          <w:sz w:val="18"/>
          <w:szCs w:val="18"/>
          <w:u w:val="single"/>
          <w:lang w:val="gl-ES"/>
        </w:rPr>
        <w:t>NEXO 1 : CONTA DE RESULTADOS</w:t>
      </w:r>
      <w:r>
        <w:rPr>
          <w:rFonts w:cs="Arial" w:ascii="Arial" w:hAnsi="Arial"/>
          <w:b/>
          <w:bCs/>
          <w:color w:val="000000"/>
          <w:sz w:val="18"/>
          <w:szCs w:val="18"/>
          <w:u w:val="single"/>
          <w:lang w:val="gl-ES"/>
        </w:rPr>
        <w:t>. ANO 2020</w:t>
      </w:r>
    </w:p>
    <w:p>
      <w:pPr>
        <w:pStyle w:val="Normal"/>
        <w:widowControl w:val="false"/>
        <w:tabs>
          <w:tab w:val="clear" w:pos="720"/>
          <w:tab w:val="left" w:pos="0" w:leader="none"/>
        </w:tabs>
        <w:spacing w:lineRule="auto" w:line="276" w:before="119" w:after="232"/>
        <w:ind w:left="0" w:right="0" w:hanging="0"/>
        <w:jc w:val="center"/>
        <w:rPr>
          <w:rFonts w:ascii="Arial" w:hAnsi="Arial" w:cs="Arial"/>
          <w:b/>
          <w:b/>
          <w:color w:val="000000"/>
          <w:sz w:val="18"/>
          <w:szCs w:val="18"/>
          <w:lang w:val="gl-ES"/>
        </w:rPr>
      </w:pPr>
      <w:r>
        <w:rPr>
          <w:rFonts w:cs="Arial" w:ascii="Arial" w:hAnsi="Arial"/>
          <w:b/>
          <w:color w:val="000000"/>
          <w:sz w:val="18"/>
          <w:szCs w:val="18"/>
          <w:lang w:val="gl-ES"/>
        </w:rPr>
        <w:t>UAD /UD  Concello de ......................................................................................................</w:t>
      </w:r>
    </w:p>
    <w:tbl>
      <w:tblPr>
        <w:tblW w:w="9975" w:type="dxa"/>
        <w:jc w:val="left"/>
        <w:tblInd w:w="-666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3792"/>
        <w:gridCol w:w="1305"/>
        <w:gridCol w:w="3569"/>
        <w:gridCol w:w="1309"/>
      </w:tblGrid>
      <w:tr>
        <w:trPr>
          <w:trHeight w:val="345" w:hRule="atLeast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E5E5E5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color w:val="000000"/>
                <w:sz w:val="12"/>
                <w:szCs w:val="12"/>
              </w:rPr>
              <w:t>A.- INGRESOS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E5E5E5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color w:val="000000"/>
                <w:sz w:val="12"/>
                <w:szCs w:val="12"/>
              </w:rPr>
              <w:t>CANTIDADE</w:t>
            </w:r>
          </w:p>
        </w:tc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E5E5E5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color w:val="000000"/>
                <w:sz w:val="12"/>
                <w:szCs w:val="12"/>
              </w:rPr>
              <w:t>B.- GASTOS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5E5E5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color w:val="000000"/>
                <w:sz w:val="12"/>
                <w:szCs w:val="12"/>
              </w:rPr>
              <w:t>CANTIDADE</w:t>
            </w:r>
          </w:p>
        </w:tc>
      </w:tr>
      <w:tr>
        <w:trPr/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color w:val="000000"/>
                <w:sz w:val="12"/>
                <w:szCs w:val="12"/>
              </w:rPr>
              <w:t>A.1 SUBVENCIÓNS,DONACIÓNS E LE-GADOS</w:t>
            </w:r>
          </w:p>
          <w:p>
            <w:pPr>
              <w:pStyle w:val="Normal"/>
              <w:ind w:left="426" w:right="0" w:hanging="426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  <w:t>A.1.1 Subvencións da Comunidade Autónoma</w:t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  <w:t>A.1.2  Subvencións do Estado (M.A.S.)</w:t>
            </w:r>
          </w:p>
          <w:p>
            <w:pPr>
              <w:pStyle w:val="Normal"/>
              <w:ind w:left="426" w:right="0" w:hanging="426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  <w:t>A.1.3 Subvencións de otras Comunidades Autónomas</w:t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  <w:t>A.1.4 Subvencións de Concellos</w:t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  <w:t>A.1.5 Subvencións de Diputacións</w:t>
            </w:r>
          </w:p>
          <w:p>
            <w:pPr>
              <w:pStyle w:val="Normal"/>
              <w:ind w:left="426" w:right="0" w:hanging="426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  <w:t>A.1.6 Subvencións de outros Organismos Públicos</w:t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  <w:t>A.1.7 Subvencións de institucións privadas</w:t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  <w:t>A.1.8 Donacións</w:t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  <w:t>A.1.9 Legados</w:t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color w:val="000000"/>
                <w:sz w:val="12"/>
                <w:szCs w:val="12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color w:val="000000"/>
                <w:sz w:val="12"/>
                <w:szCs w:val="12"/>
              </w:rPr>
              <w:t>A.2 DEUDAS CON ENTIDADES DE CRÉDITO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color w:val="000000"/>
                <w:sz w:val="12"/>
                <w:szCs w:val="12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color w:val="000000"/>
                <w:sz w:val="12"/>
                <w:szCs w:val="12"/>
              </w:rPr>
              <w:t>A.3 INGRESOS POR CUOTAS DE SOCIOS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color w:val="000000"/>
                <w:sz w:val="12"/>
                <w:szCs w:val="12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color w:val="000000"/>
                <w:sz w:val="12"/>
                <w:szCs w:val="12"/>
              </w:rPr>
              <w:t>A.4 INGRESOS POR PRESTACIÓN DE SERVICIOS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color w:val="000000"/>
                <w:sz w:val="12"/>
                <w:szCs w:val="12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color w:val="000000"/>
                <w:sz w:val="12"/>
                <w:szCs w:val="12"/>
              </w:rPr>
              <w:t>A.5 INGRESOS POR VENDA DE PRODUCTOS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color w:val="000000"/>
                <w:sz w:val="12"/>
                <w:szCs w:val="12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color w:val="000000"/>
                <w:sz w:val="12"/>
                <w:szCs w:val="12"/>
              </w:rPr>
              <w:t>A.6 INGRESOS POR ACTIVIDADES DE RECAUDACIÓN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color w:val="000000"/>
                <w:sz w:val="12"/>
                <w:szCs w:val="12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color w:val="000000"/>
                <w:sz w:val="12"/>
                <w:szCs w:val="12"/>
              </w:rPr>
              <w:t>A.7 INGRESOS FINANCEIROS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color w:val="000000"/>
                <w:sz w:val="12"/>
                <w:szCs w:val="12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color w:val="000000"/>
                <w:sz w:val="12"/>
                <w:szCs w:val="12"/>
              </w:rPr>
              <w:t>A.8 INGRESOS EXTRAORDINARIOS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color w:val="000000"/>
                <w:sz w:val="12"/>
                <w:szCs w:val="12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color w:val="000000"/>
                <w:sz w:val="12"/>
                <w:szCs w:val="12"/>
              </w:rPr>
              <w:t>A.9 INGRESOS E BENEFICIOS DE EXERCICIOS ANTERIORES</w:t>
            </w:r>
          </w:p>
          <w:p>
            <w:pPr>
              <w:pStyle w:val="Normal"/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</w:r>
          </w:p>
        </w:tc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color w:val="000000"/>
                <w:sz w:val="12"/>
                <w:szCs w:val="12"/>
              </w:rPr>
              <w:t>B.1 GASTOS DE PERSOAL</w:t>
            </w:r>
          </w:p>
          <w:p>
            <w:pPr>
              <w:pStyle w:val="Normal"/>
              <w:ind w:left="355" w:right="0" w:hanging="355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  <w:t>B.1.1 Retribucións básicas e complementarias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  <w:t>B.1.2 Cuotas á Seguridade Social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  <w:t>B.1.3 Gastos de formación do persoal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  <w:t>B.1.4 Gastos de viaxe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color w:val="000000"/>
                <w:sz w:val="12"/>
                <w:szCs w:val="12"/>
              </w:rPr>
              <w:t>B.2 PRODUCTOS FARMACÉUTICOS E SANITARIOS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  <w:t>B.2.1 Productos farmacéuticos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  <w:t>B.2.2 Metadona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  <w:t>B.2.3 Material sanitario de consumo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color w:val="000000"/>
                <w:sz w:val="12"/>
                <w:szCs w:val="12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color w:val="000000"/>
                <w:sz w:val="12"/>
                <w:szCs w:val="12"/>
              </w:rPr>
              <w:t>B.3 PRODUCTOS ALIMENTICIOS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color w:val="000000"/>
                <w:sz w:val="12"/>
                <w:szCs w:val="12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color w:val="000000"/>
                <w:sz w:val="12"/>
                <w:szCs w:val="12"/>
              </w:rPr>
              <w:t>B.4 VESTUARIO, LENCERÍA E CALZADO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color w:val="000000"/>
                <w:sz w:val="12"/>
                <w:szCs w:val="12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color w:val="000000"/>
                <w:sz w:val="12"/>
                <w:szCs w:val="12"/>
              </w:rPr>
              <w:t>B.5 OUTROS APROVISIONAMENTOS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  <w:t>B.5.1 Combustibles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  <w:t>B.5.2 Material de limpeza e aseo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  <w:t>B.5.3 Material de oficina e diversos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color w:val="000000"/>
                <w:sz w:val="12"/>
                <w:szCs w:val="12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color w:val="000000"/>
                <w:sz w:val="12"/>
                <w:szCs w:val="12"/>
              </w:rPr>
              <w:t>B.6 SERVICIOS EXTERIORES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  <w:t>B.6.1 Arrendamento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  <w:t>B.6.2 Reparacións y conservación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  <w:t>B.6.3 Servicios de profesionais independentes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  <w:t>B.6.4 Transportes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  <w:t>B.6.5 Primas de seguros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  <w:t>B.6.6 Suministros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  <w:t>B.6.7 Limpeza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</w:rPr>
              <w:t>B.6.8 Traballos realizados por outras  empresas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color w:val="000000"/>
                <w:sz w:val="12"/>
                <w:szCs w:val="12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color w:val="000000"/>
                <w:sz w:val="12"/>
                <w:szCs w:val="12"/>
              </w:rPr>
              <w:t>B.7 TRIBUTOS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color w:val="000000"/>
                <w:sz w:val="12"/>
                <w:szCs w:val="12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color w:val="000000"/>
                <w:sz w:val="12"/>
                <w:szCs w:val="12"/>
              </w:rPr>
              <w:t>B.8 PRENSA, REVISTAS, LIBROS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color w:val="000000"/>
                <w:sz w:val="12"/>
                <w:szCs w:val="12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color w:val="000000"/>
                <w:sz w:val="12"/>
                <w:szCs w:val="12"/>
              </w:rPr>
              <w:t>B.9 OUTROS SERVICIOS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color w:val="000000"/>
                <w:sz w:val="12"/>
                <w:szCs w:val="12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color w:val="000000"/>
                <w:sz w:val="12"/>
                <w:szCs w:val="12"/>
              </w:rPr>
              <w:t>B.10 GASTOS FINANCEIROS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color w:val="000000"/>
                <w:sz w:val="12"/>
                <w:szCs w:val="12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color w:val="000000"/>
                <w:sz w:val="12"/>
                <w:szCs w:val="12"/>
              </w:rPr>
              <w:t>B.11 AMORTIZACIÓN DE DEUDAS CON ENTIDADES DE CRÉDITO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color w:val="000000"/>
                <w:sz w:val="12"/>
                <w:szCs w:val="12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color w:val="000000"/>
                <w:sz w:val="12"/>
                <w:szCs w:val="12"/>
              </w:rPr>
              <w:t>B.12 GASTOS E PERDAS DE EXERCICIOS ANTERIORES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color w:val="000000"/>
                <w:sz w:val="12"/>
                <w:szCs w:val="12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color w:val="000000"/>
                <w:sz w:val="12"/>
                <w:szCs w:val="12"/>
              </w:rPr>
              <w:t>B.13 GASTOS EXTRAORDINARIOS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</w:r>
          </w:p>
        </w:tc>
      </w:tr>
      <w:tr>
        <w:trPr>
          <w:trHeight w:val="210" w:hRule="atLeast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color w:val="000000"/>
                <w:sz w:val="12"/>
                <w:szCs w:val="12"/>
              </w:rPr>
              <w:t>TOTAL INGRESOS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</w:r>
          </w:p>
        </w:tc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12"/>
                <w:szCs w:val="12"/>
              </w:rPr>
            </w:pPr>
            <w:r>
              <w:rPr>
                <w:rFonts w:cs="Arial" w:ascii="Arial" w:hAnsi="Arial"/>
                <w:b/>
                <w:color w:val="000000"/>
                <w:sz w:val="12"/>
                <w:szCs w:val="12"/>
              </w:rPr>
              <w:t>TOTAL GASTOS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</w:r>
          </w:p>
        </w:tc>
      </w:tr>
    </w:tbl>
    <w:p>
      <w:pPr>
        <w:pStyle w:val="Normal"/>
        <w:widowControl w:val="false"/>
        <w:tabs>
          <w:tab w:val="clear" w:pos="720"/>
          <w:tab w:val="left" w:pos="0" w:leader="none"/>
        </w:tabs>
        <w:suppressAutoHyphens w:val="true"/>
        <w:bidi w:val="0"/>
        <w:spacing w:lineRule="auto" w:line="276" w:before="119" w:after="232"/>
        <w:ind w:left="0" w:right="0" w:hanging="0"/>
        <w:jc w:val="center"/>
        <w:rPr>
          <w:rFonts w:ascii="Arial" w:hAnsi="Arial" w:cs="Arial"/>
          <w:b/>
          <w:b/>
          <w:bCs/>
          <w:color w:val="000000"/>
          <w:sz w:val="18"/>
          <w:szCs w:val="18"/>
          <w:u w:val="single"/>
          <w:lang w:val="gl-ES"/>
        </w:rPr>
      </w:pPr>
      <w:r>
        <w:rPr>
          <w:rFonts w:cs="Arial" w:ascii="Arial" w:hAnsi="Arial"/>
          <w:b/>
          <w:bCs/>
          <w:color w:val="000000"/>
          <w:sz w:val="18"/>
          <w:szCs w:val="18"/>
          <w:u w:val="single"/>
          <w:lang w:val="gl-ES"/>
        </w:rPr>
      </w:r>
    </w:p>
    <w:sectPr>
      <w:headerReference w:type="default" r:id="rId2"/>
      <w:footerReference w:type="default" r:id="rId3"/>
      <w:type w:val="nextPage"/>
      <w:pgSz w:w="11906" w:h="16838"/>
      <w:pgMar w:left="1138" w:right="1701" w:header="360" w:top="2225" w:footer="851" w:bottom="1701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Helvetica">
    <w:altName w:val="Arial"/>
    <w:charset w:val="00"/>
    <w:family w:val="auto"/>
    <w:pitch w:val="variable"/>
  </w:font>
  <w:font w:name="Segoe UI">
    <w:charset w:val="00"/>
    <w:family w:val="swiss"/>
    <w:pitch w:val="variable"/>
  </w:font>
  <w:font w:name="OpenSymbol">
    <w:altName w:val="Arial Unicode MS"/>
    <w:charset w:val="02"/>
    <w:family w:val="auto"/>
    <w:pitch w:val="default"/>
  </w:font>
  <w:font w:name="Arial"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pacing w:lineRule="exact" w:line="140"/>
      <w:rPr>
        <w:rStyle w:val="Fuentedeprrafopredeter"/>
        <w:lang w:val="es-ES" w:eastAsia="es-ES"/>
      </w:rPr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685800</wp:posOffset>
          </wp:positionH>
          <wp:positionV relativeFrom="page">
            <wp:posOffset>9791700</wp:posOffset>
          </wp:positionV>
          <wp:extent cx="1871980" cy="360045"/>
          <wp:effectExtent l="0" t="0" r="0" b="0"/>
          <wp:wrapNone/>
          <wp:docPr id="4" name="Imagen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4481195</wp:posOffset>
          </wp:positionH>
          <wp:positionV relativeFrom="paragraph">
            <wp:posOffset>168910</wp:posOffset>
          </wp:positionV>
          <wp:extent cx="1555115" cy="579120"/>
          <wp:effectExtent l="0" t="0" r="0" b="0"/>
          <wp:wrapNone/>
          <wp:docPr id="5" name="Imagen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uppressAutoHyphens w:val="true"/>
      <w:spacing w:lineRule="exact" w:line="140"/>
      <w:ind w:left="0" w:right="0" w:hanging="0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4819015</wp:posOffset>
          </wp:positionH>
          <wp:positionV relativeFrom="paragraph">
            <wp:posOffset>367665</wp:posOffset>
          </wp:positionV>
          <wp:extent cx="1245870" cy="431800"/>
          <wp:effectExtent l="0" t="0" r="0" b="0"/>
          <wp:wrapNone/>
          <wp:docPr id="1" name="Imagen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-88265</wp:posOffset>
          </wp:positionH>
          <wp:positionV relativeFrom="paragraph">
            <wp:posOffset>357505</wp:posOffset>
          </wp:positionV>
          <wp:extent cx="1803400" cy="431800"/>
          <wp:effectExtent l="0" t="0" r="0" b="0"/>
          <wp:wrapNone/>
          <wp:docPr id="2" name="Imagen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8">
          <wp:simplePos x="0" y="0"/>
          <wp:positionH relativeFrom="column">
            <wp:posOffset>2031365</wp:posOffset>
          </wp:positionH>
          <wp:positionV relativeFrom="paragraph">
            <wp:posOffset>368935</wp:posOffset>
          </wp:positionV>
          <wp:extent cx="2518410" cy="412115"/>
          <wp:effectExtent l="0" t="0" r="0" b="0"/>
          <wp:wrapNone/>
          <wp:docPr id="3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518410" cy="412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Helvetica" w:hAnsi="Helvetica" w:eastAsia="Calibri" w:cs="Times New Roman"/>
        <w:lang w:val="es-ES" w:eastAsia="en-US" w:bidi="ar-SA"/>
      </w:rPr>
    </w:rPrDefault>
    <w:pPrDefault>
      <w:pPr>
        <w:widowControl/>
        <w:suppressAutoHyphens w:val="false"/>
        <w:jc w:val="both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tLeast" w:line="240"/>
      <w:jc w:val="both"/>
    </w:pPr>
    <w:rPr>
      <w:rFonts w:ascii="Helvetica" w:hAnsi="Helvetica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s-ES" w:eastAsia="en-US" w:bidi="ar-SA"/>
    </w:rPr>
  </w:style>
  <w:style w:type="character" w:styleId="Fuentedeprrafopredeter">
    <w:name w:val="Fuente de párrafo predeter."/>
    <w:qFormat/>
    <w:rPr/>
  </w:style>
  <w:style w:type="character" w:styleId="EncabezadoCar">
    <w:name w:val="Encabezado Car"/>
    <w:basedOn w:val="Fuentedeprrafopredeter"/>
    <w:qFormat/>
    <w:rPr/>
  </w:style>
  <w:style w:type="character" w:styleId="PiedepginaCar">
    <w:name w:val="Pie de página Car"/>
    <w:basedOn w:val="Fuentedeprrafopredeter"/>
    <w:qFormat/>
    <w:rPr/>
  </w:style>
  <w:style w:type="character" w:styleId="TextodegloboCar">
    <w:name w:val="Texto de globo Car"/>
    <w:basedOn w:val="Fuentedeprrafopredeter"/>
    <w:qFormat/>
    <w:rPr>
      <w:rFonts w:ascii="Segoe UI" w:hAnsi="Segoe UI" w:cs="Segoe UI"/>
      <w:sz w:val="18"/>
      <w:szCs w:val="18"/>
    </w:rPr>
  </w:style>
  <w:style w:type="character" w:styleId="Hipervnculo">
    <w:name w:val="Hipervínculo"/>
    <w:basedOn w:val="Fuentedeprrafopredeter"/>
    <w:qFormat/>
    <w:rPr>
      <w:color w:val="0563C1"/>
      <w:u w:val="single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ListLabel56">
    <w:name w:val="ListLabel 56"/>
    <w:qFormat/>
    <w:rPr>
      <w:rFonts w:ascii="Arial" w:hAnsi="Arial" w:cs="Times New Roman"/>
      <w:color w:val="000000"/>
      <w:sz w:val="20"/>
      <w:szCs w:val="22"/>
      <w:lang w:val="gl-ES"/>
    </w:rPr>
  </w:style>
  <w:style w:type="character" w:styleId="ListLabel76">
    <w:name w:val="ListLabel 76"/>
    <w:qFormat/>
    <w:rPr>
      <w:rFonts w:ascii="Arial" w:hAnsi="Arial" w:cs="OpenSymbol"/>
      <w:b w:val="false"/>
      <w:sz w:val="20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ascii="Arial" w:hAnsi="Arial" w:cs="OpenSymbol;Arial Unicode MS"/>
      <w:sz w:val="20"/>
    </w:rPr>
  </w:style>
  <w:style w:type="character" w:styleId="ListLabel66">
    <w:name w:val="ListLabel 66"/>
    <w:qFormat/>
    <w:rPr>
      <w:rFonts w:cs="OpenSymbol;Arial Unicode MS"/>
    </w:rPr>
  </w:style>
  <w:style w:type="character" w:styleId="ListLabel67">
    <w:name w:val="ListLabel 67"/>
    <w:qFormat/>
    <w:rPr>
      <w:rFonts w:cs="OpenSymbol;Arial Unicode MS"/>
    </w:rPr>
  </w:style>
  <w:style w:type="character" w:styleId="ListLabel68">
    <w:name w:val="ListLabel 68"/>
    <w:qFormat/>
    <w:rPr>
      <w:rFonts w:cs="OpenSymbol;Arial Unicode MS"/>
    </w:rPr>
  </w:style>
  <w:style w:type="character" w:styleId="ListLabel69">
    <w:name w:val="ListLabel 69"/>
    <w:qFormat/>
    <w:rPr>
      <w:rFonts w:cs="OpenSymbol;Arial Unicode MS"/>
    </w:rPr>
  </w:style>
  <w:style w:type="character" w:styleId="ListLabel70">
    <w:name w:val="ListLabel 70"/>
    <w:qFormat/>
    <w:rPr>
      <w:rFonts w:cs="OpenSymbol;Arial Unicode MS"/>
    </w:rPr>
  </w:style>
  <w:style w:type="character" w:styleId="ListLabel71">
    <w:name w:val="ListLabel 71"/>
    <w:qFormat/>
    <w:rPr>
      <w:rFonts w:cs="OpenSymbol;Arial Unicode MS"/>
    </w:rPr>
  </w:style>
  <w:style w:type="character" w:styleId="ListLabel72">
    <w:name w:val="ListLabel 72"/>
    <w:qFormat/>
    <w:rPr>
      <w:rFonts w:cs="OpenSymbol;Arial Unicode MS"/>
    </w:rPr>
  </w:style>
  <w:style w:type="character" w:styleId="ListLabel73">
    <w:name w:val="ListLabel 73"/>
    <w:qFormat/>
    <w:rPr>
      <w:rFonts w:cs="OpenSymbol;Arial Unicode MS"/>
    </w:rPr>
  </w:style>
  <w:style w:type="character" w:styleId="ListLabel77">
    <w:name w:val="ListLabel 77"/>
    <w:qFormat/>
    <w:rPr>
      <w:rFonts w:ascii="Arial" w:hAnsi="Arial" w:cs="OpenSymbol"/>
      <w:sz w:val="20"/>
    </w:rPr>
  </w:style>
  <w:style w:type="character" w:styleId="ListLabel78">
    <w:name w:val="ListLabel 78"/>
    <w:qFormat/>
    <w:rPr>
      <w:rFonts w:ascii="Arial" w:hAnsi="Arial" w:cs="OpenSymbol"/>
      <w:sz w:val="20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ascii="Arial" w:hAnsi="Arial" w:cs="OpenSymbol"/>
      <w:sz w:val="20"/>
    </w:rPr>
  </w:style>
  <w:style w:type="paragraph" w:styleId="Normal1">
    <w:name w:val="LO-Normal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tLeast" w:line="240"/>
      <w:jc w:val="both"/>
    </w:pPr>
    <w:rPr>
      <w:rFonts w:ascii="Helvetica" w:hAnsi="Helvetica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gl-ES" w:eastAsia="en-US" w:bidi="ar-SA"/>
    </w:rPr>
  </w:style>
  <w:style w:type="paragraph" w:styleId="Encabezado">
    <w:name w:val="Encabezado"/>
    <w:basedOn w:val="Normal1"/>
    <w:qFormat/>
    <w:pPr>
      <w:tabs>
        <w:tab w:val="clear" w:pos="720"/>
        <w:tab w:val="center" w:pos="4252" w:leader="none"/>
        <w:tab w:val="right" w:pos="8504" w:leader="none"/>
      </w:tabs>
      <w:suppressAutoHyphens w:val="true"/>
      <w:spacing w:lineRule="auto" w:line="240"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Piedepgina">
    <w:name w:val="Footer"/>
    <w:basedOn w:val="Normal1"/>
    <w:pPr>
      <w:tabs>
        <w:tab w:val="clear" w:pos="720"/>
        <w:tab w:val="center" w:pos="4252" w:leader="none"/>
        <w:tab w:val="right" w:pos="8504" w:leader="none"/>
      </w:tabs>
      <w:suppressAutoHyphens w:val="true"/>
      <w:spacing w:lineRule="auto" w:line="240"/>
    </w:pPr>
    <w:rPr/>
  </w:style>
  <w:style w:type="paragraph" w:styleId="Textodeglobo">
    <w:name w:val="Texto de globo"/>
    <w:basedOn w:val="Normal1"/>
    <w:qFormat/>
    <w:pPr>
      <w:suppressAutoHyphens w:val="true"/>
      <w:spacing w:lineRule="auto" w:line="240"/>
    </w:pPr>
    <w:rPr>
      <w:rFonts w:ascii="Segoe UI" w:hAnsi="Segoe UI" w:cs="Segoe UI"/>
      <w:sz w:val="18"/>
      <w:szCs w:val="18"/>
    </w:rPr>
  </w:style>
  <w:style w:type="paragraph" w:styleId="Cabecera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51">
    <w:name w:val="Style 5"/>
    <w:basedOn w:val="Normal"/>
    <w:qFormat/>
    <w:pPr>
      <w:ind w:left="0" w:right="144" w:hanging="0"/>
      <w:jc w:val="both"/>
    </w:pPr>
    <w:rPr/>
  </w:style>
  <w:style w:type="paragraph" w:styleId="Style21">
    <w:name w:val="Style 2"/>
    <w:basedOn w:val="Normal"/>
    <w:qFormat/>
    <w:pPr>
      <w:ind w:left="0" w:right="72" w:hanging="0"/>
      <w:jc w:val="both"/>
    </w:pPr>
    <w:rPr/>
  </w:style>
  <w:style w:type="paragraph" w:styleId="Style14">
    <w:name w:val="Style 1"/>
    <w:basedOn w:val="Normal"/>
    <w:qFormat/>
    <w:pPr>
      <w:jc w:val="both"/>
    </w:pPr>
    <w:rPr/>
  </w:style>
  <w:style w:type="paragraph" w:styleId="Style31">
    <w:name w:val="Style 3"/>
    <w:basedOn w:val="Normal"/>
    <w:qFormat/>
    <w:pPr>
      <w:ind w:left="648" w:right="0" w:hanging="0"/>
      <w:jc w:val="both"/>
    </w:pPr>
    <w:rPr/>
  </w:style>
  <w:style w:type="paragraph" w:styleId="Style61">
    <w:name w:val="Style 6"/>
    <w:basedOn w:val="Normal"/>
    <w:qFormat/>
    <w:pPr>
      <w:spacing w:lineRule="exact" w:line="264"/>
      <w:ind w:left="720" w:right="0" w:hanging="0"/>
      <w:jc w:val="both"/>
    </w:pPr>
    <w:rPr/>
  </w:style>
  <w:style w:type="paragraph" w:styleId="Style41">
    <w:name w:val="Style 4"/>
    <w:basedOn w:val="Normal"/>
    <w:qFormat/>
    <w:pPr/>
    <w:rPr/>
  </w:style>
  <w:style w:type="paragraph" w:styleId="Style71">
    <w:name w:val="Style 7"/>
    <w:basedOn w:val="Normal"/>
    <w:qFormat/>
    <w:pPr>
      <w:tabs>
        <w:tab w:val="clear" w:pos="720"/>
        <w:tab w:val="decimal" w:pos="288" w:leader="none"/>
      </w:tabs>
      <w:spacing w:before="0" w:after="72"/>
    </w:pPr>
    <w:rPr/>
  </w:style>
  <w:style w:type="paragraph" w:styleId="Style81">
    <w:name w:val="Style 8"/>
    <w:basedOn w:val="Normal"/>
    <w:qFormat/>
    <w:pPr/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LONormal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false"/>
      <w:autoSpaceDE w:val="true"/>
      <w:bidi w:val="0"/>
      <w:snapToGrid w:val="true"/>
      <w:spacing w:lineRule="atLeast" w:line="240"/>
      <w:jc w:val="both"/>
    </w:pPr>
    <w:rPr>
      <w:rFonts w:ascii="Helvetica" w:hAnsi="Helvetica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gl-ES" w:eastAsia="en-US" w:bidi="ar-SA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861</TotalTime>
  <Application>LibreOffice/6.2.8.2$Windows_X86_64 LibreOffice_project/f82ddfca21ebc1e222a662a32b25c0c9d20169ee</Application>
  <Pages>1</Pages>
  <Words>233</Words>
  <CharactersWithSpaces>1744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2020-12-10T12:00:00Z</dcterms:created>
  <dc:creator>minoyag</dc:creator>
  <dc:description/>
  <dc:language>es-ES</dc:language>
  <cp:lastModifiedBy/>
  <dcterms:modified xsi:type="dcterms:W3CDTF">2020-12-15T13:45:02Z</dcterms:modified>
  <cp:revision>138</cp:revision>
  <dc:subject/>
  <dc:title/>
</cp:coreProperties>
</file>